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B6" w:rsidRDefault="003149B6" w:rsidP="003149B6">
      <w:pPr>
        <w:jc w:val="center"/>
        <w:rPr>
          <w:b/>
          <w:sz w:val="20"/>
          <w:szCs w:val="20"/>
        </w:rPr>
      </w:pPr>
      <w:r w:rsidRPr="00984476">
        <w:rPr>
          <w:b/>
          <w:sz w:val="20"/>
          <w:szCs w:val="20"/>
        </w:rPr>
        <w:t xml:space="preserve">Rhode Island Poor People’s Campaign: </w:t>
      </w:r>
      <w:r w:rsidRPr="00984476">
        <w:rPr>
          <w:b/>
          <w:sz w:val="20"/>
          <w:szCs w:val="20"/>
        </w:rPr>
        <w:t>A National Call for Moral Revival</w:t>
      </w:r>
    </w:p>
    <w:p w:rsidR="00631F1A" w:rsidRPr="00984476" w:rsidRDefault="00631F1A" w:rsidP="003149B6">
      <w:pPr>
        <w:jc w:val="center"/>
        <w:rPr>
          <w:b/>
          <w:sz w:val="20"/>
          <w:szCs w:val="20"/>
        </w:rPr>
      </w:pPr>
    </w:p>
    <w:p w:rsidR="00631F1A" w:rsidRPr="00984476" w:rsidRDefault="00984476" w:rsidP="00631F1A">
      <w:pPr>
        <w:jc w:val="right"/>
        <w:rPr>
          <w:sz w:val="20"/>
          <w:szCs w:val="20"/>
        </w:rPr>
      </w:pPr>
      <w:r w:rsidRPr="00984476">
        <w:rPr>
          <w:sz w:val="20"/>
          <w:szCs w:val="20"/>
        </w:rPr>
        <w:t xml:space="preserve">HAND DELIVERED ON </w:t>
      </w:r>
      <w:r w:rsidR="003149B6" w:rsidRPr="00984476">
        <w:rPr>
          <w:sz w:val="20"/>
          <w:szCs w:val="20"/>
        </w:rPr>
        <w:t>May 14th</w:t>
      </w:r>
      <w:r w:rsidR="003149B6" w:rsidRPr="00984476">
        <w:rPr>
          <w:sz w:val="20"/>
          <w:szCs w:val="20"/>
        </w:rPr>
        <w:t>, 2018</w:t>
      </w:r>
    </w:p>
    <w:p w:rsidR="00631F1A" w:rsidRPr="00984476" w:rsidRDefault="003149B6" w:rsidP="003149B6">
      <w:pPr>
        <w:rPr>
          <w:sz w:val="20"/>
          <w:szCs w:val="20"/>
        </w:rPr>
      </w:pPr>
      <w:r w:rsidRPr="00984476">
        <w:rPr>
          <w:sz w:val="20"/>
          <w:szCs w:val="20"/>
        </w:rPr>
        <w:t xml:space="preserve">Dear </w:t>
      </w:r>
      <w:r w:rsidR="00984476" w:rsidRPr="00984476">
        <w:rPr>
          <w:sz w:val="20"/>
          <w:szCs w:val="20"/>
        </w:rPr>
        <w:t xml:space="preserve">Governor </w:t>
      </w:r>
      <w:r w:rsidRPr="00984476">
        <w:rPr>
          <w:sz w:val="20"/>
          <w:szCs w:val="20"/>
        </w:rPr>
        <w:t xml:space="preserve">Gina </w:t>
      </w:r>
      <w:r w:rsidR="00984476" w:rsidRPr="00984476">
        <w:rPr>
          <w:sz w:val="20"/>
          <w:szCs w:val="20"/>
        </w:rPr>
        <w:t xml:space="preserve">M. </w:t>
      </w:r>
      <w:r w:rsidRPr="00984476">
        <w:rPr>
          <w:sz w:val="20"/>
          <w:szCs w:val="20"/>
        </w:rPr>
        <w:t>R</w:t>
      </w:r>
      <w:r w:rsidR="00984476" w:rsidRPr="00984476">
        <w:rPr>
          <w:sz w:val="20"/>
          <w:szCs w:val="20"/>
        </w:rPr>
        <w:t>aimondo</w:t>
      </w:r>
      <w:r w:rsidRPr="00984476">
        <w:rPr>
          <w:sz w:val="20"/>
          <w:szCs w:val="20"/>
        </w:rPr>
        <w:t>, Speaker of the House</w:t>
      </w:r>
      <w:r w:rsidR="00984476" w:rsidRPr="00984476">
        <w:rPr>
          <w:sz w:val="20"/>
          <w:szCs w:val="20"/>
        </w:rPr>
        <w:t xml:space="preserve"> of Representatives Nicholas A. Mattiello,</w:t>
      </w:r>
      <w:r w:rsidRPr="00984476">
        <w:rPr>
          <w:sz w:val="20"/>
          <w:szCs w:val="20"/>
        </w:rPr>
        <w:t xml:space="preserve"> </w:t>
      </w:r>
      <w:r w:rsidR="00984476" w:rsidRPr="00984476">
        <w:rPr>
          <w:sz w:val="20"/>
          <w:szCs w:val="20"/>
        </w:rPr>
        <w:br/>
      </w:r>
      <w:r w:rsidRPr="00984476">
        <w:rPr>
          <w:sz w:val="20"/>
          <w:szCs w:val="20"/>
        </w:rPr>
        <w:t>and Senate</w:t>
      </w:r>
      <w:r w:rsidR="00984476" w:rsidRPr="00984476">
        <w:rPr>
          <w:sz w:val="20"/>
          <w:szCs w:val="20"/>
        </w:rPr>
        <w:t xml:space="preserve"> President Dominick J. Ruggerio, </w:t>
      </w:r>
      <w:r w:rsidR="00631F1A">
        <w:rPr>
          <w:sz w:val="20"/>
          <w:szCs w:val="20"/>
        </w:rPr>
        <w:br/>
      </w:r>
    </w:p>
    <w:p w:rsidR="003149B6" w:rsidRPr="00984476" w:rsidRDefault="003149B6" w:rsidP="003149B6">
      <w:pPr>
        <w:rPr>
          <w:sz w:val="20"/>
          <w:szCs w:val="20"/>
        </w:rPr>
      </w:pPr>
      <w:r w:rsidRPr="00984476">
        <w:rPr>
          <w:sz w:val="20"/>
          <w:szCs w:val="20"/>
        </w:rPr>
        <w:t xml:space="preserve">All over the country, in </w:t>
      </w:r>
      <w:r w:rsidRPr="00984476">
        <w:rPr>
          <w:sz w:val="20"/>
          <w:szCs w:val="20"/>
        </w:rPr>
        <w:t>state capitols like Providence</w:t>
      </w:r>
      <w:r w:rsidRPr="00984476">
        <w:rPr>
          <w:sz w:val="20"/>
          <w:szCs w:val="20"/>
        </w:rPr>
        <w:t xml:space="preserve"> and </w:t>
      </w:r>
      <w:r w:rsidRPr="00984476">
        <w:rPr>
          <w:sz w:val="20"/>
          <w:szCs w:val="20"/>
        </w:rPr>
        <w:t xml:space="preserve">Washington, D.C., policies that </w:t>
      </w:r>
      <w:r w:rsidRPr="00984476">
        <w:rPr>
          <w:sz w:val="20"/>
          <w:szCs w:val="20"/>
        </w:rPr>
        <w:t>promote systemic racism, poverty, the war economy,</w:t>
      </w:r>
      <w:r w:rsidRPr="00984476">
        <w:rPr>
          <w:sz w:val="20"/>
          <w:szCs w:val="20"/>
        </w:rPr>
        <w:t xml:space="preserve"> and ecological devastation are </w:t>
      </w:r>
      <w:r w:rsidRPr="00984476">
        <w:rPr>
          <w:sz w:val="20"/>
          <w:szCs w:val="20"/>
        </w:rPr>
        <w:t xml:space="preserve">threatening our democracy and decaying our national morality. </w:t>
      </w:r>
    </w:p>
    <w:p w:rsidR="003149B6" w:rsidRPr="00984476" w:rsidRDefault="003149B6" w:rsidP="003149B6">
      <w:pPr>
        <w:rPr>
          <w:sz w:val="20"/>
          <w:szCs w:val="20"/>
        </w:rPr>
      </w:pPr>
      <w:r w:rsidRPr="00984476">
        <w:rPr>
          <w:sz w:val="20"/>
          <w:szCs w:val="20"/>
        </w:rPr>
        <w:t xml:space="preserve">Too often, distorted religious articulations confine morality </w:t>
      </w:r>
      <w:r w:rsidRPr="00984476">
        <w:rPr>
          <w:sz w:val="20"/>
          <w:szCs w:val="20"/>
        </w:rPr>
        <w:t xml:space="preserve">to only personal issues and not </w:t>
      </w:r>
      <w:r w:rsidRPr="00984476">
        <w:rPr>
          <w:sz w:val="20"/>
          <w:szCs w:val="20"/>
        </w:rPr>
        <w:t>public policies.  Racist voter suppression laws undermine a</w:t>
      </w:r>
      <w:r w:rsidRPr="00984476">
        <w:rPr>
          <w:sz w:val="20"/>
          <w:szCs w:val="20"/>
        </w:rPr>
        <w:t xml:space="preserve">ccess to the ballot box and the </w:t>
      </w:r>
      <w:r w:rsidRPr="00984476">
        <w:rPr>
          <w:sz w:val="20"/>
          <w:szCs w:val="20"/>
        </w:rPr>
        <w:t xml:space="preserve">power of the vote while DACA recipients are treated as political </w:t>
      </w:r>
      <w:r w:rsidRPr="00984476">
        <w:rPr>
          <w:sz w:val="20"/>
          <w:szCs w:val="20"/>
        </w:rPr>
        <w:t xml:space="preserve">pawns. Poor people of all races </w:t>
      </w:r>
      <w:r w:rsidRPr="00984476">
        <w:rPr>
          <w:sz w:val="20"/>
          <w:szCs w:val="20"/>
        </w:rPr>
        <w:t>are being ignored in our political conversation</w:t>
      </w:r>
      <w:r w:rsidRPr="00984476">
        <w:rPr>
          <w:sz w:val="20"/>
          <w:szCs w:val="20"/>
        </w:rPr>
        <w:t xml:space="preserve"> and dismissed in our political </w:t>
      </w:r>
      <w:r w:rsidRPr="00984476">
        <w:rPr>
          <w:sz w:val="20"/>
          <w:szCs w:val="20"/>
        </w:rPr>
        <w:t>decisions. Programs to sustain the poor are being cut and heal</w:t>
      </w:r>
      <w:r w:rsidRPr="00984476">
        <w:rPr>
          <w:sz w:val="20"/>
          <w:szCs w:val="20"/>
        </w:rPr>
        <w:t xml:space="preserve">th care access and living wages </w:t>
      </w:r>
      <w:r w:rsidRPr="00984476">
        <w:rPr>
          <w:sz w:val="20"/>
          <w:szCs w:val="20"/>
        </w:rPr>
        <w:t>are denied at state and f</w:t>
      </w:r>
      <w:r w:rsidRPr="00984476">
        <w:rPr>
          <w:sz w:val="20"/>
          <w:szCs w:val="20"/>
        </w:rPr>
        <w:t>ederal level.</w:t>
      </w:r>
    </w:p>
    <w:p w:rsidR="003149B6" w:rsidRPr="00984476" w:rsidRDefault="003149B6" w:rsidP="003149B6">
      <w:pPr>
        <w:rPr>
          <w:sz w:val="20"/>
          <w:szCs w:val="20"/>
        </w:rPr>
      </w:pPr>
      <w:r w:rsidRPr="00984476">
        <w:rPr>
          <w:sz w:val="20"/>
          <w:szCs w:val="20"/>
        </w:rPr>
        <w:t xml:space="preserve">Meanwhile, the </w:t>
      </w:r>
      <w:r w:rsidR="00631F1A">
        <w:rPr>
          <w:sz w:val="20"/>
          <w:szCs w:val="20"/>
        </w:rPr>
        <w:t xml:space="preserve">U.S. </w:t>
      </w:r>
      <w:r w:rsidRPr="00984476">
        <w:rPr>
          <w:sz w:val="20"/>
          <w:szCs w:val="20"/>
        </w:rPr>
        <w:t>House and Senate passed a tax bill that is an ob</w:t>
      </w:r>
      <w:r w:rsidRPr="00984476">
        <w:rPr>
          <w:sz w:val="20"/>
          <w:szCs w:val="20"/>
        </w:rPr>
        <w:t xml:space="preserve">scene transfer of wealth to the </w:t>
      </w:r>
      <w:r w:rsidRPr="00984476">
        <w:rPr>
          <w:sz w:val="20"/>
          <w:szCs w:val="20"/>
        </w:rPr>
        <w:t>richest among us and the president quickly signed it into law. An</w:t>
      </w:r>
      <w:r w:rsidRPr="00984476">
        <w:rPr>
          <w:sz w:val="20"/>
          <w:szCs w:val="20"/>
        </w:rPr>
        <w:t xml:space="preserve">d further cuts that benefit the </w:t>
      </w:r>
      <w:r w:rsidRPr="00984476">
        <w:rPr>
          <w:sz w:val="20"/>
          <w:szCs w:val="20"/>
        </w:rPr>
        <w:t>wealthiest are being passed in statehouses across the country.</w:t>
      </w:r>
    </w:p>
    <w:p w:rsidR="003149B6" w:rsidRPr="00984476" w:rsidRDefault="003149B6" w:rsidP="003149B6">
      <w:pPr>
        <w:rPr>
          <w:sz w:val="20"/>
          <w:szCs w:val="20"/>
        </w:rPr>
      </w:pPr>
      <w:r w:rsidRPr="00984476">
        <w:rPr>
          <w:sz w:val="20"/>
          <w:szCs w:val="20"/>
        </w:rPr>
        <w:t>Here are just a few facts:</w:t>
      </w:r>
    </w:p>
    <w:p w:rsidR="003149B6" w:rsidRPr="00984476" w:rsidRDefault="003149B6" w:rsidP="00631F1A">
      <w:pPr>
        <w:rPr>
          <w:sz w:val="20"/>
          <w:szCs w:val="20"/>
        </w:rPr>
      </w:pPr>
      <w:r w:rsidRPr="00984476">
        <w:rPr>
          <w:sz w:val="20"/>
          <w:szCs w:val="20"/>
        </w:rPr>
        <w:t>We’ve seen a 60% increase in people living in poverty ov</w:t>
      </w:r>
      <w:r w:rsidRPr="00984476">
        <w:rPr>
          <w:sz w:val="20"/>
          <w:szCs w:val="20"/>
        </w:rPr>
        <w:t xml:space="preserve">er the last 50 years, while the </w:t>
      </w:r>
      <w:r w:rsidRPr="00984476">
        <w:rPr>
          <w:sz w:val="20"/>
          <w:szCs w:val="20"/>
        </w:rPr>
        <w:t>share of income lining the pockets of the top one percent has nearly doubled.</w:t>
      </w:r>
    </w:p>
    <w:p w:rsidR="003149B6" w:rsidRPr="00984476" w:rsidRDefault="003149B6" w:rsidP="003149B6">
      <w:pPr>
        <w:rPr>
          <w:sz w:val="20"/>
          <w:szCs w:val="20"/>
        </w:rPr>
      </w:pPr>
      <w:r w:rsidRPr="00984476">
        <w:rPr>
          <w:sz w:val="20"/>
          <w:szCs w:val="20"/>
        </w:rPr>
        <w:t>Federal spending on prisons has increased tenfold to $7.</w:t>
      </w:r>
      <w:r w:rsidRPr="00984476">
        <w:rPr>
          <w:sz w:val="20"/>
          <w:szCs w:val="20"/>
        </w:rPr>
        <w:t xml:space="preserve">5 billion a year since 1976 and </w:t>
      </w:r>
      <w:r w:rsidRPr="00984476">
        <w:rPr>
          <w:sz w:val="20"/>
          <w:szCs w:val="20"/>
        </w:rPr>
        <w:t>more than eightfold to $17 billion on immigration enforcement and deportations.</w:t>
      </w:r>
    </w:p>
    <w:p w:rsidR="003149B6" w:rsidRPr="00984476" w:rsidRDefault="003149B6" w:rsidP="003149B6">
      <w:pPr>
        <w:rPr>
          <w:sz w:val="20"/>
          <w:szCs w:val="20"/>
        </w:rPr>
      </w:pPr>
      <w:r w:rsidRPr="00984476">
        <w:rPr>
          <w:sz w:val="20"/>
          <w:szCs w:val="20"/>
        </w:rPr>
        <w:t>Fifty-three cents out of every discretionary dollar from</w:t>
      </w:r>
      <w:r w:rsidRPr="00984476">
        <w:rPr>
          <w:sz w:val="20"/>
          <w:szCs w:val="20"/>
        </w:rPr>
        <w:t xml:space="preserve"> our taxes goes directly to the </w:t>
      </w:r>
      <w:r w:rsidR="00631F1A">
        <w:rPr>
          <w:sz w:val="20"/>
          <w:szCs w:val="20"/>
        </w:rPr>
        <w:t>military whil</w:t>
      </w:r>
      <w:r w:rsidRPr="00984476">
        <w:rPr>
          <w:sz w:val="20"/>
          <w:szCs w:val="20"/>
        </w:rPr>
        <w:t>e the single biggest threat to global security is climate change.</w:t>
      </w:r>
    </w:p>
    <w:p w:rsidR="003149B6" w:rsidRPr="00984476" w:rsidRDefault="003149B6" w:rsidP="003149B6">
      <w:pPr>
        <w:rPr>
          <w:sz w:val="20"/>
          <w:szCs w:val="20"/>
        </w:rPr>
      </w:pPr>
      <w:r w:rsidRPr="00984476">
        <w:rPr>
          <w:sz w:val="20"/>
          <w:szCs w:val="20"/>
        </w:rPr>
        <w:t>We demand a change in course. Our faith traditions and stat</w:t>
      </w:r>
      <w:r w:rsidRPr="00984476">
        <w:rPr>
          <w:sz w:val="20"/>
          <w:szCs w:val="20"/>
        </w:rPr>
        <w:t xml:space="preserve">e and federal constitutions all </w:t>
      </w:r>
      <w:r w:rsidRPr="00984476">
        <w:rPr>
          <w:sz w:val="20"/>
          <w:szCs w:val="20"/>
        </w:rPr>
        <w:t>testify to the immorality of an economy that leaves out the po</w:t>
      </w:r>
      <w:r w:rsidRPr="00984476">
        <w:rPr>
          <w:sz w:val="20"/>
          <w:szCs w:val="20"/>
        </w:rPr>
        <w:t xml:space="preserve">or, yet our political discourse </w:t>
      </w:r>
      <w:r w:rsidRPr="00984476">
        <w:rPr>
          <w:sz w:val="20"/>
          <w:szCs w:val="20"/>
        </w:rPr>
        <w:t>consistently ignores the 140 million poor an</w:t>
      </w:r>
      <w:r w:rsidRPr="00984476">
        <w:rPr>
          <w:sz w:val="20"/>
          <w:szCs w:val="20"/>
        </w:rPr>
        <w:t>d low-income people in America.</w:t>
      </w:r>
      <w:r w:rsidRPr="00984476">
        <w:rPr>
          <w:sz w:val="20"/>
          <w:szCs w:val="20"/>
        </w:rPr>
        <w:t xml:space="preserve"> </w:t>
      </w:r>
    </w:p>
    <w:p w:rsidR="003149B6" w:rsidRPr="00984476" w:rsidRDefault="003149B6" w:rsidP="003149B6">
      <w:pPr>
        <w:rPr>
          <w:sz w:val="20"/>
          <w:szCs w:val="20"/>
        </w:rPr>
      </w:pPr>
      <w:r w:rsidRPr="00984476">
        <w:rPr>
          <w:sz w:val="20"/>
          <w:szCs w:val="20"/>
        </w:rPr>
        <w:t>We are he</w:t>
      </w:r>
      <w:r w:rsidR="00631F1A">
        <w:rPr>
          <w:sz w:val="20"/>
          <w:szCs w:val="20"/>
        </w:rPr>
        <w:t>re today to demand that the</w:t>
      </w:r>
      <w:r w:rsidRPr="00984476">
        <w:rPr>
          <w:sz w:val="20"/>
          <w:szCs w:val="20"/>
        </w:rPr>
        <w:t xml:space="preserve"> le</w:t>
      </w:r>
      <w:r w:rsidRPr="00984476">
        <w:rPr>
          <w:sz w:val="20"/>
          <w:szCs w:val="20"/>
        </w:rPr>
        <w:t xml:space="preserve">gislative </w:t>
      </w:r>
      <w:r w:rsidRPr="00984476">
        <w:rPr>
          <w:sz w:val="20"/>
          <w:szCs w:val="20"/>
        </w:rPr>
        <w:t xml:space="preserve">bodies where you have taken an oath to represent us </w:t>
      </w:r>
      <w:r w:rsidR="00631F1A">
        <w:rPr>
          <w:sz w:val="20"/>
          <w:szCs w:val="20"/>
        </w:rPr>
        <w:t xml:space="preserve">take up </w:t>
      </w:r>
      <w:r w:rsidRPr="00984476">
        <w:rPr>
          <w:sz w:val="20"/>
          <w:szCs w:val="20"/>
        </w:rPr>
        <w:t>a</w:t>
      </w:r>
      <w:r w:rsidRPr="00984476">
        <w:rPr>
          <w:sz w:val="20"/>
          <w:szCs w:val="20"/>
        </w:rPr>
        <w:t xml:space="preserve"> moral agenda that lifts up the </w:t>
      </w:r>
      <w:r w:rsidRPr="00984476">
        <w:rPr>
          <w:sz w:val="20"/>
          <w:szCs w:val="20"/>
        </w:rPr>
        <w:t>common good and the general welfare. And we are prepared t</w:t>
      </w:r>
      <w:r w:rsidRPr="00984476">
        <w:rPr>
          <w:sz w:val="20"/>
          <w:szCs w:val="20"/>
        </w:rPr>
        <w:t xml:space="preserve">o take direct action and engage </w:t>
      </w:r>
      <w:r w:rsidRPr="00984476">
        <w:rPr>
          <w:sz w:val="20"/>
          <w:szCs w:val="20"/>
        </w:rPr>
        <w:t>in nonviolent civil disobedience to insist that Republicans, Democra</w:t>
      </w:r>
      <w:r w:rsidRPr="00984476">
        <w:rPr>
          <w:sz w:val="20"/>
          <w:szCs w:val="20"/>
        </w:rPr>
        <w:t xml:space="preserve">ts and Independents </w:t>
      </w:r>
      <w:r w:rsidRPr="00984476">
        <w:rPr>
          <w:sz w:val="20"/>
          <w:szCs w:val="20"/>
        </w:rPr>
        <w:t>develop serious propo</w:t>
      </w:r>
      <w:r w:rsidRPr="00984476">
        <w:rPr>
          <w:sz w:val="20"/>
          <w:szCs w:val="20"/>
        </w:rPr>
        <w:t>sals to address such an agenda.</w:t>
      </w:r>
    </w:p>
    <w:p w:rsidR="003149B6" w:rsidRDefault="003149B6" w:rsidP="003149B6">
      <w:pPr>
        <w:rPr>
          <w:sz w:val="20"/>
          <w:szCs w:val="20"/>
        </w:rPr>
      </w:pPr>
      <w:r w:rsidRPr="00984476">
        <w:rPr>
          <w:sz w:val="20"/>
          <w:szCs w:val="20"/>
        </w:rPr>
        <w:t>We are the poor and disenfranchised, clergy and moral leaders</w:t>
      </w:r>
      <w:r w:rsidR="00984476">
        <w:rPr>
          <w:sz w:val="20"/>
          <w:szCs w:val="20"/>
        </w:rPr>
        <w:t xml:space="preserve"> from across Rhode Island. We </w:t>
      </w:r>
      <w:r w:rsidRPr="00984476">
        <w:rPr>
          <w:sz w:val="20"/>
          <w:szCs w:val="20"/>
        </w:rPr>
        <w:t xml:space="preserve">are the </w:t>
      </w:r>
      <w:r w:rsidRPr="00984476">
        <w:rPr>
          <w:sz w:val="20"/>
          <w:szCs w:val="20"/>
        </w:rPr>
        <w:t xml:space="preserve">Rhode Island </w:t>
      </w:r>
      <w:r w:rsidRPr="00984476">
        <w:rPr>
          <w:sz w:val="20"/>
          <w:szCs w:val="20"/>
        </w:rPr>
        <w:t>Poor People’s Campaign: A National Call for Moral Revival. We have come to say c</w:t>
      </w:r>
      <w:r w:rsidRPr="00984476">
        <w:rPr>
          <w:sz w:val="20"/>
          <w:szCs w:val="20"/>
        </w:rPr>
        <w:t xml:space="preserve">learly </w:t>
      </w:r>
      <w:r w:rsidRPr="00984476">
        <w:rPr>
          <w:sz w:val="20"/>
          <w:szCs w:val="20"/>
        </w:rPr>
        <w:t xml:space="preserve">that a politics that ignores the poor has gone on far too </w:t>
      </w:r>
      <w:r w:rsidRPr="00984476">
        <w:rPr>
          <w:sz w:val="20"/>
          <w:szCs w:val="20"/>
        </w:rPr>
        <w:t>long. And we will not be silent anymore.</w:t>
      </w:r>
      <w:r w:rsidR="00984476" w:rsidRPr="00984476">
        <w:rPr>
          <w:sz w:val="20"/>
          <w:szCs w:val="20"/>
        </w:rPr>
        <w:t xml:space="preserve"> You can c</w:t>
      </w:r>
      <w:r w:rsidR="00984476" w:rsidRPr="00984476">
        <w:rPr>
          <w:sz w:val="20"/>
          <w:szCs w:val="20"/>
        </w:rPr>
        <w:t>ontact us via</w:t>
      </w:r>
      <w:r w:rsidR="00631F1A">
        <w:rPr>
          <w:sz w:val="20"/>
          <w:szCs w:val="20"/>
        </w:rPr>
        <w:t xml:space="preserve"> email</w:t>
      </w:r>
      <w:r w:rsidR="00984476" w:rsidRPr="00984476">
        <w:rPr>
          <w:sz w:val="20"/>
          <w:szCs w:val="20"/>
        </w:rPr>
        <w:t xml:space="preserve">: </w:t>
      </w:r>
      <w:hyperlink r:id="rId5" w:history="1">
        <w:r w:rsidR="00984476" w:rsidRPr="00984476">
          <w:rPr>
            <w:rStyle w:val="Hyperlink"/>
            <w:color w:val="auto"/>
            <w:sz w:val="20"/>
            <w:szCs w:val="20"/>
            <w:u w:val="none"/>
          </w:rPr>
          <w:t>rhodeisland@poorpeoplescampaign.org</w:t>
        </w:r>
      </w:hyperlink>
      <w:r w:rsidR="00984476" w:rsidRPr="00984476">
        <w:rPr>
          <w:sz w:val="20"/>
          <w:szCs w:val="20"/>
        </w:rPr>
        <w:t xml:space="preserve"> or via</w:t>
      </w:r>
      <w:r w:rsidR="00631F1A">
        <w:rPr>
          <w:sz w:val="20"/>
          <w:szCs w:val="20"/>
        </w:rPr>
        <w:t xml:space="preserve"> </w:t>
      </w:r>
      <w:r w:rsidR="00984476" w:rsidRPr="00984476">
        <w:rPr>
          <w:sz w:val="20"/>
          <w:szCs w:val="20"/>
        </w:rPr>
        <w:t>phone: 401-338-1665</w:t>
      </w:r>
      <w:r w:rsidR="00984476">
        <w:rPr>
          <w:sz w:val="20"/>
          <w:szCs w:val="20"/>
        </w:rPr>
        <w:t>.</w:t>
      </w:r>
      <w:r w:rsidR="00984476" w:rsidRPr="00984476">
        <w:rPr>
          <w:sz w:val="20"/>
          <w:szCs w:val="20"/>
        </w:rPr>
        <w:t xml:space="preserve"> </w:t>
      </w:r>
      <w:r w:rsidR="00631F1A">
        <w:rPr>
          <w:sz w:val="20"/>
          <w:szCs w:val="20"/>
        </w:rPr>
        <w:br/>
      </w:r>
      <w:r w:rsidR="00631F1A">
        <w:rPr>
          <w:sz w:val="20"/>
          <w:szCs w:val="20"/>
        </w:rPr>
        <w:br/>
      </w:r>
      <w:r w:rsidRPr="00984476">
        <w:rPr>
          <w:sz w:val="20"/>
          <w:szCs w:val="20"/>
        </w:rPr>
        <w:t>Sincerely,</w:t>
      </w:r>
      <w:r w:rsidR="004521FA">
        <w:rPr>
          <w:sz w:val="20"/>
          <w:szCs w:val="20"/>
        </w:rPr>
        <w:br/>
      </w:r>
    </w:p>
    <w:p w:rsidR="00631F1A" w:rsidRPr="00984476" w:rsidRDefault="00631F1A" w:rsidP="003149B6">
      <w:pPr>
        <w:rPr>
          <w:sz w:val="20"/>
          <w:szCs w:val="20"/>
        </w:rPr>
      </w:pPr>
    </w:p>
    <w:p w:rsidR="003149B6" w:rsidRPr="00984476" w:rsidRDefault="00631F1A" w:rsidP="003149B6">
      <w:pPr>
        <w:rPr>
          <w:i/>
          <w:sz w:val="20"/>
          <w:szCs w:val="20"/>
        </w:rPr>
      </w:pPr>
      <w:r w:rsidRPr="00984476">
        <w:rPr>
          <w:sz w:val="20"/>
          <w:szCs w:val="20"/>
        </w:rPr>
        <w:t>Reverend</w:t>
      </w:r>
      <w:r w:rsidR="003149B6" w:rsidRPr="00984476">
        <w:rPr>
          <w:sz w:val="20"/>
          <w:szCs w:val="20"/>
        </w:rPr>
        <w:t xml:space="preserve"> Ebony Grisom and Camilo Viveiros</w:t>
      </w:r>
      <w:r w:rsidR="003149B6" w:rsidRPr="00984476">
        <w:rPr>
          <w:sz w:val="20"/>
          <w:szCs w:val="20"/>
        </w:rPr>
        <w:br/>
        <w:t>Co-Chairs, Rhode Island Poor People’s Campaign:</w:t>
      </w:r>
      <w:r w:rsidR="003149B6" w:rsidRPr="00984476">
        <w:rPr>
          <w:sz w:val="20"/>
          <w:szCs w:val="20"/>
        </w:rPr>
        <w:t xml:space="preserve"> A National Call for Moral Revival</w:t>
      </w:r>
      <w:bookmarkStart w:id="0" w:name="_GoBack"/>
      <w:bookmarkEnd w:id="0"/>
    </w:p>
    <w:sectPr w:rsidR="003149B6" w:rsidRPr="00984476" w:rsidSect="0098447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B6"/>
    <w:rsid w:val="003149B6"/>
    <w:rsid w:val="004521FA"/>
    <w:rsid w:val="00631F1A"/>
    <w:rsid w:val="008149D0"/>
    <w:rsid w:val="00984476"/>
    <w:rsid w:val="00E2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9B6"/>
    <w:rPr>
      <w:color w:val="0000FF" w:themeColor="hyperlink"/>
      <w:u w:val="single"/>
    </w:rPr>
  </w:style>
  <w:style w:type="character" w:customStyle="1" w:styleId="municipality">
    <w:name w:val="municipality"/>
    <w:basedOn w:val="DefaultParagraphFont"/>
    <w:rsid w:val="00984476"/>
  </w:style>
  <w:style w:type="character" w:customStyle="1" w:styleId="locality">
    <w:name w:val="locality"/>
    <w:basedOn w:val="DefaultParagraphFont"/>
    <w:rsid w:val="00984476"/>
  </w:style>
  <w:style w:type="character" w:customStyle="1" w:styleId="postal-code">
    <w:name w:val="postal-code"/>
    <w:basedOn w:val="DefaultParagraphFont"/>
    <w:rsid w:val="00984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9B6"/>
    <w:rPr>
      <w:color w:val="0000FF" w:themeColor="hyperlink"/>
      <w:u w:val="single"/>
    </w:rPr>
  </w:style>
  <w:style w:type="character" w:customStyle="1" w:styleId="municipality">
    <w:name w:val="municipality"/>
    <w:basedOn w:val="DefaultParagraphFont"/>
    <w:rsid w:val="00984476"/>
  </w:style>
  <w:style w:type="character" w:customStyle="1" w:styleId="locality">
    <w:name w:val="locality"/>
    <w:basedOn w:val="DefaultParagraphFont"/>
    <w:rsid w:val="00984476"/>
  </w:style>
  <w:style w:type="character" w:customStyle="1" w:styleId="postal-code">
    <w:name w:val="postal-code"/>
    <w:basedOn w:val="DefaultParagraphFont"/>
    <w:rsid w:val="0098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hodeisland@poorpeoplescampaig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</dc:creator>
  <cp:lastModifiedBy>cjc</cp:lastModifiedBy>
  <cp:revision>3</cp:revision>
  <dcterms:created xsi:type="dcterms:W3CDTF">2018-05-14T04:11:00Z</dcterms:created>
  <dcterms:modified xsi:type="dcterms:W3CDTF">2018-05-14T04:38:00Z</dcterms:modified>
</cp:coreProperties>
</file>